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337CC" w14:textId="77777777" w:rsidR="009022EC" w:rsidRDefault="009022EC"/>
    <w:p w14:paraId="75B813D2" w14:textId="77777777" w:rsidR="004A10CB" w:rsidRDefault="004A10CB" w:rsidP="002D63F2">
      <w:pPr>
        <w:jc w:val="center"/>
        <w:rPr>
          <w:sz w:val="36"/>
          <w:szCs w:val="36"/>
        </w:rPr>
      </w:pPr>
    </w:p>
    <w:p w14:paraId="49216F2C" w14:textId="6E84BF9E" w:rsidR="00A57921" w:rsidRPr="002D63F2" w:rsidRDefault="002D63F2" w:rsidP="002D63F2">
      <w:pPr>
        <w:jc w:val="center"/>
        <w:rPr>
          <w:sz w:val="36"/>
          <w:szCs w:val="36"/>
        </w:rPr>
      </w:pPr>
      <w:r w:rsidRPr="002D63F2">
        <w:rPr>
          <w:sz w:val="36"/>
          <w:szCs w:val="36"/>
        </w:rPr>
        <w:t>RFP# BEHEOPC-25-201</w:t>
      </w:r>
    </w:p>
    <w:p w14:paraId="45E60FA0" w14:textId="6EBEE3B6" w:rsidR="002D63F2" w:rsidRDefault="002D63F2" w:rsidP="002D63F2">
      <w:pPr>
        <w:jc w:val="center"/>
        <w:rPr>
          <w:sz w:val="36"/>
          <w:szCs w:val="36"/>
        </w:rPr>
      </w:pPr>
      <w:r w:rsidRPr="002D63F2">
        <w:rPr>
          <w:sz w:val="36"/>
          <w:szCs w:val="36"/>
        </w:rPr>
        <w:t>Received Notices of Intent to Bid</w:t>
      </w:r>
    </w:p>
    <w:p w14:paraId="6818B4C1" w14:textId="77777777" w:rsidR="004A0636" w:rsidRDefault="004A0636" w:rsidP="002D63F2">
      <w:pPr>
        <w:jc w:val="center"/>
        <w:rPr>
          <w:sz w:val="28"/>
          <w:szCs w:val="28"/>
        </w:rPr>
      </w:pPr>
    </w:p>
    <w:p w14:paraId="5B0537A9" w14:textId="77777777" w:rsidR="00CD03E2" w:rsidRPr="00CD03E2" w:rsidRDefault="00CD03E2" w:rsidP="002D63F2">
      <w:pPr>
        <w:jc w:val="center"/>
        <w:rPr>
          <w:sz w:val="28"/>
          <w:szCs w:val="28"/>
        </w:rPr>
      </w:pPr>
    </w:p>
    <w:p w14:paraId="5F55480A" w14:textId="65B4B8F9" w:rsidR="002D63F2" w:rsidRDefault="002D63F2" w:rsidP="002D63F2">
      <w:pPr>
        <w:rPr>
          <w:sz w:val="28"/>
          <w:szCs w:val="28"/>
        </w:rPr>
      </w:pPr>
      <w:r w:rsidRPr="002D63F2">
        <w:rPr>
          <w:sz w:val="28"/>
          <w:szCs w:val="28"/>
        </w:rPr>
        <w:t xml:space="preserve">Notices of </w:t>
      </w:r>
      <w:r w:rsidR="001F3440">
        <w:rPr>
          <w:sz w:val="28"/>
          <w:szCs w:val="28"/>
        </w:rPr>
        <w:t>I</w:t>
      </w:r>
      <w:r w:rsidRPr="002D63F2">
        <w:rPr>
          <w:sz w:val="28"/>
          <w:szCs w:val="28"/>
        </w:rPr>
        <w:t>ntent to Bid on this RFP were received by:</w:t>
      </w:r>
    </w:p>
    <w:p w14:paraId="732BDA52" w14:textId="330198F2" w:rsidR="002D63F2" w:rsidRDefault="002D63F2" w:rsidP="002D63F2">
      <w:pPr>
        <w:rPr>
          <w:sz w:val="28"/>
          <w:szCs w:val="28"/>
        </w:rPr>
      </w:pPr>
      <w:r w:rsidRPr="002D63F2">
        <w:rPr>
          <w:sz w:val="28"/>
          <w:szCs w:val="28"/>
        </w:rPr>
        <w:t xml:space="preserve"> </w:t>
      </w:r>
    </w:p>
    <w:p w14:paraId="6BDCCA5A" w14:textId="34925BBD" w:rsidR="002B2E64" w:rsidRDefault="002B2E64" w:rsidP="002D63F2">
      <w:pPr>
        <w:rPr>
          <w:sz w:val="28"/>
          <w:szCs w:val="28"/>
        </w:rPr>
      </w:pPr>
      <w:r w:rsidRPr="002B2E64">
        <w:rPr>
          <w:sz w:val="28"/>
          <w:szCs w:val="28"/>
        </w:rPr>
        <w:t>Care Connections of Northern Iowa</w:t>
      </w:r>
    </w:p>
    <w:p w14:paraId="4B45D6BF" w14:textId="5212787B" w:rsidR="002B2E64" w:rsidRDefault="008A2356" w:rsidP="002D63F2">
      <w:pPr>
        <w:rPr>
          <w:sz w:val="28"/>
          <w:szCs w:val="28"/>
        </w:rPr>
      </w:pPr>
      <w:r w:rsidRPr="008A2356">
        <w:rPr>
          <w:sz w:val="28"/>
          <w:szCs w:val="28"/>
        </w:rPr>
        <w:t>Central Iowa Community Services (CICS)</w:t>
      </w:r>
    </w:p>
    <w:p w14:paraId="35E45F3D" w14:textId="6E1B7617" w:rsidR="008A2356" w:rsidRDefault="008A2356" w:rsidP="002D63F2">
      <w:pPr>
        <w:rPr>
          <w:sz w:val="28"/>
          <w:szCs w:val="28"/>
        </w:rPr>
      </w:pPr>
      <w:r w:rsidRPr="008A2356">
        <w:rPr>
          <w:sz w:val="28"/>
          <w:szCs w:val="28"/>
        </w:rPr>
        <w:t>Community Opportunities, Inc. D/B/A New Opportunities, Inc.</w:t>
      </w:r>
    </w:p>
    <w:p w14:paraId="23BE1AD2" w14:textId="083107F6" w:rsidR="008A2356" w:rsidRDefault="00DC2E01" w:rsidP="002D63F2">
      <w:pPr>
        <w:rPr>
          <w:sz w:val="28"/>
          <w:szCs w:val="28"/>
        </w:rPr>
      </w:pPr>
      <w:r w:rsidRPr="00DC2E01">
        <w:rPr>
          <w:sz w:val="28"/>
          <w:szCs w:val="28"/>
        </w:rPr>
        <w:t>County Social Services</w:t>
      </w:r>
    </w:p>
    <w:p w14:paraId="332948C5" w14:textId="0B71EEF1" w:rsidR="00DC2E01" w:rsidRDefault="00DC2E01" w:rsidP="002D63F2">
      <w:pPr>
        <w:rPr>
          <w:sz w:val="28"/>
          <w:szCs w:val="28"/>
        </w:rPr>
      </w:pPr>
      <w:r w:rsidRPr="00DC2E01">
        <w:rPr>
          <w:sz w:val="28"/>
          <w:szCs w:val="28"/>
        </w:rPr>
        <w:t>Elevate Housing Foundation</w:t>
      </w:r>
    </w:p>
    <w:p w14:paraId="4D0330C0" w14:textId="77777777" w:rsidR="00DC2E01" w:rsidRPr="00DC2E01" w:rsidRDefault="00DC2E01" w:rsidP="00DC2E01">
      <w:pPr>
        <w:rPr>
          <w:sz w:val="28"/>
          <w:szCs w:val="28"/>
        </w:rPr>
      </w:pPr>
      <w:r w:rsidRPr="00DC2E01">
        <w:rPr>
          <w:sz w:val="28"/>
          <w:szCs w:val="28"/>
        </w:rPr>
        <w:t>Heart of Iowa Community Services</w:t>
      </w:r>
    </w:p>
    <w:p w14:paraId="0E720DF2" w14:textId="77777777" w:rsidR="00DC2E01" w:rsidRPr="00DC2E01" w:rsidRDefault="00DC2E01" w:rsidP="00DC2E01">
      <w:pPr>
        <w:rPr>
          <w:sz w:val="28"/>
          <w:szCs w:val="28"/>
        </w:rPr>
      </w:pPr>
      <w:r w:rsidRPr="00DC2E01">
        <w:rPr>
          <w:sz w:val="28"/>
          <w:szCs w:val="28"/>
        </w:rPr>
        <w:t>Integrated Community Access Agency of Iowa</w:t>
      </w:r>
    </w:p>
    <w:p w14:paraId="488DA85F" w14:textId="77777777" w:rsidR="00DC2E01" w:rsidRPr="00DC2E01" w:rsidRDefault="00DC2E01" w:rsidP="00DC2E01">
      <w:pPr>
        <w:rPr>
          <w:sz w:val="28"/>
          <w:szCs w:val="28"/>
        </w:rPr>
      </w:pPr>
      <w:r w:rsidRPr="00DC2E01">
        <w:rPr>
          <w:sz w:val="28"/>
          <w:szCs w:val="28"/>
        </w:rPr>
        <w:t>Iowa Primary Care Association</w:t>
      </w:r>
    </w:p>
    <w:p w14:paraId="7D812BD6" w14:textId="77777777" w:rsidR="00DC2E01" w:rsidRPr="00DC2E01" w:rsidRDefault="00DC2E01" w:rsidP="00DC2E01">
      <w:pPr>
        <w:rPr>
          <w:sz w:val="28"/>
          <w:szCs w:val="28"/>
        </w:rPr>
      </w:pPr>
      <w:r w:rsidRPr="00DC2E01">
        <w:rPr>
          <w:sz w:val="28"/>
          <w:szCs w:val="28"/>
        </w:rPr>
        <w:t>Mental Health/Disability Services of the East Central Region</w:t>
      </w:r>
    </w:p>
    <w:p w14:paraId="5F7B9D16" w14:textId="77777777" w:rsidR="00DC2E01" w:rsidRPr="00DC2E01" w:rsidRDefault="00DC2E01" w:rsidP="00DC2E01">
      <w:pPr>
        <w:rPr>
          <w:sz w:val="28"/>
          <w:szCs w:val="28"/>
        </w:rPr>
      </w:pPr>
      <w:r w:rsidRPr="00DC2E01">
        <w:rPr>
          <w:sz w:val="28"/>
          <w:szCs w:val="28"/>
        </w:rPr>
        <w:t xml:space="preserve">Polk County Behavioral Health and Disability Services </w:t>
      </w:r>
    </w:p>
    <w:p w14:paraId="24464802" w14:textId="77777777" w:rsidR="00DC2E01" w:rsidRPr="00DC2E01" w:rsidRDefault="00DC2E01" w:rsidP="00DC2E01">
      <w:pPr>
        <w:rPr>
          <w:sz w:val="28"/>
          <w:szCs w:val="28"/>
        </w:rPr>
      </w:pPr>
      <w:r w:rsidRPr="00DC2E01">
        <w:rPr>
          <w:sz w:val="28"/>
          <w:szCs w:val="28"/>
        </w:rPr>
        <w:t xml:space="preserve">Pottawattamie County </w:t>
      </w:r>
    </w:p>
    <w:p w14:paraId="37454799" w14:textId="77777777" w:rsidR="00DC2E01" w:rsidRPr="00DC2E01" w:rsidRDefault="00DC2E01" w:rsidP="00DC2E01">
      <w:pPr>
        <w:rPr>
          <w:sz w:val="28"/>
          <w:szCs w:val="28"/>
        </w:rPr>
      </w:pPr>
      <w:r w:rsidRPr="00DC2E01">
        <w:rPr>
          <w:sz w:val="28"/>
          <w:szCs w:val="28"/>
        </w:rPr>
        <w:t xml:space="preserve">Sioux Rivers - Sioux County </w:t>
      </w:r>
    </w:p>
    <w:p w14:paraId="77D88E5F" w14:textId="77777777" w:rsidR="00DC2E01" w:rsidRPr="00DC2E01" w:rsidRDefault="00DC2E01" w:rsidP="00DC2E01">
      <w:pPr>
        <w:rPr>
          <w:sz w:val="28"/>
          <w:szCs w:val="28"/>
        </w:rPr>
      </w:pPr>
      <w:r w:rsidRPr="00DC2E01">
        <w:rPr>
          <w:sz w:val="28"/>
          <w:szCs w:val="28"/>
        </w:rPr>
        <w:t xml:space="preserve">Unity Point Health </w:t>
      </w:r>
    </w:p>
    <w:p w14:paraId="67F39274" w14:textId="49DAD1E4" w:rsidR="00DC2E01" w:rsidRPr="002D63F2" w:rsidRDefault="00DC2E01" w:rsidP="00DC2E01">
      <w:pPr>
        <w:rPr>
          <w:sz w:val="28"/>
          <w:szCs w:val="28"/>
        </w:rPr>
      </w:pPr>
      <w:r w:rsidRPr="00DC2E01">
        <w:rPr>
          <w:sz w:val="28"/>
          <w:szCs w:val="28"/>
        </w:rPr>
        <w:t>Upper Des Moines Opportunity, Inc</w:t>
      </w:r>
    </w:p>
    <w:sectPr w:rsidR="00DC2E01" w:rsidRPr="002D63F2" w:rsidSect="00EB06D6">
      <w:headerReference w:type="default" r:id="rId11"/>
      <w:pgSz w:w="12240" w:h="15840"/>
      <w:pgMar w:top="16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EA78D" w14:textId="77777777" w:rsidR="005C21C3" w:rsidRDefault="005C21C3" w:rsidP="00ED0FA2">
      <w:pPr>
        <w:spacing w:after="0" w:line="240" w:lineRule="auto"/>
      </w:pPr>
      <w:r>
        <w:separator/>
      </w:r>
    </w:p>
  </w:endnote>
  <w:endnote w:type="continuationSeparator" w:id="0">
    <w:p w14:paraId="28BDF396" w14:textId="77777777" w:rsidR="005C21C3" w:rsidRDefault="005C21C3" w:rsidP="00ED0FA2">
      <w:pPr>
        <w:spacing w:after="0" w:line="240" w:lineRule="auto"/>
      </w:pPr>
      <w:r>
        <w:continuationSeparator/>
      </w:r>
    </w:p>
  </w:endnote>
  <w:endnote w:type="continuationNotice" w:id="1">
    <w:p w14:paraId="3AAFEC09" w14:textId="77777777" w:rsidR="005C21C3" w:rsidRDefault="005C21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43B00" w14:textId="77777777" w:rsidR="005C21C3" w:rsidRDefault="005C21C3" w:rsidP="00ED0FA2">
      <w:pPr>
        <w:spacing w:after="0" w:line="240" w:lineRule="auto"/>
      </w:pPr>
      <w:r>
        <w:separator/>
      </w:r>
    </w:p>
  </w:footnote>
  <w:footnote w:type="continuationSeparator" w:id="0">
    <w:p w14:paraId="0EE7B06F" w14:textId="77777777" w:rsidR="005C21C3" w:rsidRDefault="005C21C3" w:rsidP="00ED0FA2">
      <w:pPr>
        <w:spacing w:after="0" w:line="240" w:lineRule="auto"/>
      </w:pPr>
      <w:r>
        <w:continuationSeparator/>
      </w:r>
    </w:p>
  </w:footnote>
  <w:footnote w:type="continuationNotice" w:id="1">
    <w:p w14:paraId="63559818" w14:textId="77777777" w:rsidR="005C21C3" w:rsidRDefault="005C21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D45A7" w14:textId="374AE463" w:rsidR="00ED0FA2" w:rsidRDefault="00B6463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287318" wp14:editId="60F25399">
          <wp:simplePos x="0" y="0"/>
          <wp:positionH relativeFrom="column">
            <wp:posOffset>-38100</wp:posOffset>
          </wp:positionH>
          <wp:positionV relativeFrom="paragraph">
            <wp:posOffset>-32385</wp:posOffset>
          </wp:positionV>
          <wp:extent cx="2232561" cy="250673"/>
          <wp:effectExtent l="0" t="0" r="0" b="0"/>
          <wp:wrapNone/>
          <wp:docPr id="329697067" name="Graphic 329697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561" cy="250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CA0EAA" w14:textId="05780014" w:rsidR="00ED0FA2" w:rsidRPr="003D4E77" w:rsidRDefault="00DA1414" w:rsidP="00931436">
    <w:pPr>
      <w:pStyle w:val="ListBullet"/>
      <w:numPr>
        <w:ilvl w:val="0"/>
        <w:numId w:val="0"/>
      </w:numPr>
      <w:tabs>
        <w:tab w:val="left" w:pos="3870"/>
        <w:tab w:val="right" w:pos="9360"/>
      </w:tabs>
      <w:spacing w:before="360"/>
      <w:rPr>
        <w:b/>
        <w:bCs/>
        <w:color w:val="404040" w:themeColor="text1" w:themeTint="BF"/>
        <w:sz w:val="17"/>
        <w:szCs w:val="17"/>
      </w:rPr>
    </w:pPr>
    <w:r w:rsidRPr="003D4E77">
      <w:rPr>
        <w:noProof/>
        <w:color w:val="404040" w:themeColor="text1" w:themeTint="BF"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BDCD7F6" wp14:editId="22E51A4B">
              <wp:simplePos x="0" y="0"/>
              <wp:positionH relativeFrom="margin">
                <wp:posOffset>-35560</wp:posOffset>
              </wp:positionH>
              <wp:positionV relativeFrom="paragraph">
                <wp:posOffset>167005</wp:posOffset>
              </wp:positionV>
              <wp:extent cx="6016752" cy="0"/>
              <wp:effectExtent l="0" t="0" r="0" b="0"/>
              <wp:wrapNone/>
              <wp:docPr id="153345077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675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9D02C8" id="Straight Connector 1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.8pt,13.15pt" to="470.9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" strokecolor="#04627a [3204]" strokeweight=".5pt">
              <v:stroke joinstyle="miter"/>
              <w10:wrap anchorx="margin"/>
            </v:line>
          </w:pict>
        </mc:Fallback>
      </mc:AlternateContent>
    </w:r>
    <w:r w:rsidRPr="003D4E77">
      <w:rPr>
        <w:b/>
        <w:bCs/>
        <w:color w:val="595959" w:themeColor="text1" w:themeTint="A6"/>
        <w:sz w:val="17"/>
        <w:szCs w:val="17"/>
      </w:rPr>
      <w:t>Kim Reynolds, Governor</w:t>
    </w:r>
    <w:r w:rsidRPr="003D4E77">
      <w:rPr>
        <w:b/>
        <w:bCs/>
        <w:color w:val="595959" w:themeColor="text1" w:themeTint="A6"/>
        <w:sz w:val="17"/>
        <w:szCs w:val="17"/>
      </w:rPr>
      <w:tab/>
      <w:t>Adam Gregg, Lt. Governor</w:t>
    </w:r>
    <w:r w:rsidR="003D4E77">
      <w:rPr>
        <w:b/>
        <w:bCs/>
        <w:color w:val="595959" w:themeColor="text1" w:themeTint="A6"/>
        <w:sz w:val="17"/>
        <w:szCs w:val="17"/>
      </w:rPr>
      <w:tab/>
    </w:r>
    <w:r w:rsidRPr="003D4E77">
      <w:rPr>
        <w:b/>
        <w:bCs/>
        <w:color w:val="595959" w:themeColor="text1" w:themeTint="A6"/>
        <w:sz w:val="17"/>
        <w:szCs w:val="17"/>
      </w:rPr>
      <w:t>Kelly Garcia, Director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568147">
    <w:abstractNumId w:val="2"/>
  </w:num>
  <w:num w:numId="2" w16cid:durableId="529688289">
    <w:abstractNumId w:val="3"/>
  </w:num>
  <w:num w:numId="3" w16cid:durableId="655499794">
    <w:abstractNumId w:val="1"/>
  </w:num>
  <w:num w:numId="4" w16cid:durableId="1634825399">
    <w:abstractNumId w:val="4"/>
  </w:num>
  <w:num w:numId="5" w16cid:durableId="148131918">
    <w:abstractNumId w:val="0"/>
  </w:num>
  <w:num w:numId="6" w16cid:durableId="56711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A2"/>
    <w:rsid w:val="00051975"/>
    <w:rsid w:val="00075D9A"/>
    <w:rsid w:val="00121CDB"/>
    <w:rsid w:val="001F1B91"/>
    <w:rsid w:val="001F3440"/>
    <w:rsid w:val="001F66B9"/>
    <w:rsid w:val="002B2E64"/>
    <w:rsid w:val="002B57B1"/>
    <w:rsid w:val="002D63F2"/>
    <w:rsid w:val="00334A9E"/>
    <w:rsid w:val="00342B93"/>
    <w:rsid w:val="003D4E77"/>
    <w:rsid w:val="004A0636"/>
    <w:rsid w:val="004A10CB"/>
    <w:rsid w:val="004B32E2"/>
    <w:rsid w:val="00521A34"/>
    <w:rsid w:val="00561348"/>
    <w:rsid w:val="005C21C3"/>
    <w:rsid w:val="00650E74"/>
    <w:rsid w:val="00666DE8"/>
    <w:rsid w:val="006A7141"/>
    <w:rsid w:val="006B24BD"/>
    <w:rsid w:val="006C4FEF"/>
    <w:rsid w:val="0071057A"/>
    <w:rsid w:val="00714B6E"/>
    <w:rsid w:val="00733588"/>
    <w:rsid w:val="00787B92"/>
    <w:rsid w:val="007B076E"/>
    <w:rsid w:val="008A2356"/>
    <w:rsid w:val="008B00EA"/>
    <w:rsid w:val="008C4366"/>
    <w:rsid w:val="008D6F19"/>
    <w:rsid w:val="008F3462"/>
    <w:rsid w:val="009022EC"/>
    <w:rsid w:val="00903F88"/>
    <w:rsid w:val="00914BD3"/>
    <w:rsid w:val="00931436"/>
    <w:rsid w:val="00967CE9"/>
    <w:rsid w:val="009800A3"/>
    <w:rsid w:val="009B5B7D"/>
    <w:rsid w:val="00A27BD1"/>
    <w:rsid w:val="00A5323D"/>
    <w:rsid w:val="00A56B6E"/>
    <w:rsid w:val="00A57921"/>
    <w:rsid w:val="00A828ED"/>
    <w:rsid w:val="00AB24A1"/>
    <w:rsid w:val="00B33E59"/>
    <w:rsid w:val="00B43C43"/>
    <w:rsid w:val="00B64635"/>
    <w:rsid w:val="00BF3F70"/>
    <w:rsid w:val="00C00B96"/>
    <w:rsid w:val="00C279F0"/>
    <w:rsid w:val="00C7790C"/>
    <w:rsid w:val="00CD03E2"/>
    <w:rsid w:val="00D15E43"/>
    <w:rsid w:val="00D36BC3"/>
    <w:rsid w:val="00D817D2"/>
    <w:rsid w:val="00DA1414"/>
    <w:rsid w:val="00DC2E01"/>
    <w:rsid w:val="00E2078A"/>
    <w:rsid w:val="00E8603D"/>
    <w:rsid w:val="00EB06D6"/>
    <w:rsid w:val="00ED0FA2"/>
    <w:rsid w:val="00F34B15"/>
    <w:rsid w:val="00FA5524"/>
    <w:rsid w:val="00FB6C48"/>
    <w:rsid w:val="00FD1645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BB208"/>
  <w15:chartTrackingRefBased/>
  <w15:docId w15:val="{A3985986-59FC-4CE4-8B0B-B4AB54A3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F88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B92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aps/>
      <w:color w:val="02303C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7B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38393B" w:themeColor="text2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7B92"/>
    <w:rPr>
      <w:rFonts w:ascii="Work Sans" w:eastAsiaTheme="majorEastAsia" w:hAnsi="Work Sans" w:cstheme="majorBidi"/>
      <w:b/>
      <w:caps/>
      <w:color w:val="02303C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7B92"/>
    <w:rPr>
      <w:rFonts w:asciiTheme="majorHAnsi" w:eastAsiaTheme="majorEastAsia" w:hAnsiTheme="majorHAnsi" w:cstheme="majorBidi"/>
      <w:b/>
      <w:color w:val="38393B" w:themeColor="text2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94c054a766317475bedcda87572b6a75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85f820fe2787e7b55ca37e1a8a63812c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Word templates</Topic>
    <Category_x0020_1 xmlns="f88e24f3-da62-4d13-8742-1b7075cad43b">Templates</Category_x0020_1>
    <TaxCatchAll xmlns="07f02910-0123-428f-bbba-f09bb309b04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3E0EEA-5E50-4039-A239-0C7AC1BC5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EC671E-508E-412B-8A08-A64EB7DD53C1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4.xml><?xml version="1.0" encoding="utf-8"?>
<ds:datastoreItem xmlns:ds="http://schemas.openxmlformats.org/officeDocument/2006/customXml" ds:itemID="{43EEA242-1009-4A30-BB1F-6B56117443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HHS Formal Letterhead</dc:title>
  <dc:subject/>
  <dc:creator>Jordan, Laura</dc:creator>
  <cp:keywords/>
  <dc:description/>
  <cp:lastModifiedBy>Welander, Kyle [HHS]</cp:lastModifiedBy>
  <cp:revision>10</cp:revision>
  <dcterms:created xsi:type="dcterms:W3CDTF">2024-09-24T13:15:00Z</dcterms:created>
  <dcterms:modified xsi:type="dcterms:W3CDTF">2024-09-24T13:23:00Z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